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全面开展燃气隐患安全排查</w:t>
      </w:r>
    </w:p>
    <w:p>
      <w:pPr>
        <w:ind w:firstLine="600" w:firstLineChars="200"/>
        <w:rPr>
          <w:rFonts w:ascii="方正仿宋_GBK" w:eastAsia="方正仿宋_GBK"/>
          <w:sz w:val="30"/>
          <w:szCs w:val="30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为有效消除我辖区燃气安全隐患，八桥镇逸景社区携半岛逸景·乐园房屋管理中心、重庆然气大渡口分公司新城管理站、金科物业，对辖区重点场所食堂的用气安全隐患进行了全面排查。</w:t>
      </w:r>
    </w:p>
    <w:p>
      <w:pPr>
        <w:ind w:firstLine="600" w:firstLineChars="200"/>
      </w:pPr>
      <w:r>
        <w:rPr>
          <w:rFonts w:hint="eastAsia" w:ascii="方正仿宋_GBK" w:eastAsia="方正仿宋_GBK"/>
          <w:sz w:val="30"/>
          <w:szCs w:val="30"/>
        </w:rPr>
        <w:t>日前</w:t>
      </w:r>
      <w:r>
        <w:rPr>
          <w:rFonts w:ascii="方正仿宋_GBK" w:eastAsia="方正仿宋_GBK"/>
          <w:sz w:val="30"/>
          <w:szCs w:val="30"/>
        </w:rPr>
        <w:t>，</w:t>
      </w:r>
      <w:r>
        <w:rPr>
          <w:rFonts w:hint="eastAsia" w:ascii="方正仿宋_GBK" w:eastAsia="方正仿宋_GBK"/>
          <w:sz w:val="30"/>
          <w:szCs w:val="30"/>
        </w:rPr>
        <w:t>在</w:t>
      </w:r>
      <w:r>
        <w:rPr>
          <w:rFonts w:ascii="方正仿宋_GBK" w:eastAsia="方正仿宋_GBK"/>
          <w:sz w:val="30"/>
          <w:szCs w:val="30"/>
        </w:rPr>
        <w:t>春节</w:t>
      </w:r>
      <w:r>
        <w:rPr>
          <w:rFonts w:hint="eastAsia" w:ascii="方正仿宋_GBK" w:eastAsia="方正仿宋_GBK"/>
          <w:sz w:val="30"/>
          <w:szCs w:val="30"/>
        </w:rPr>
        <w:t>来临</w:t>
      </w:r>
      <w:r>
        <w:rPr>
          <w:rFonts w:ascii="方正仿宋_GBK" w:eastAsia="方正仿宋_GBK"/>
          <w:sz w:val="30"/>
          <w:szCs w:val="30"/>
        </w:rPr>
        <w:t>之际，社区协同相关单位排查了管辖区域内的幼儿园、小学、物业公司、房管中心等单位的食堂。排查内容包括设施设备安全检测、违规操作行为、用气安全常识等。对存在的问题提出整改意见，并要求立即整改，同时进行了安全用气和防火防爆安全知识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E4"/>
    <w:rsid w:val="001E05F9"/>
    <w:rsid w:val="00263C56"/>
    <w:rsid w:val="002672CE"/>
    <w:rsid w:val="002C3EF0"/>
    <w:rsid w:val="003E7D47"/>
    <w:rsid w:val="00720736"/>
    <w:rsid w:val="00737BD3"/>
    <w:rsid w:val="00743DB4"/>
    <w:rsid w:val="008367E4"/>
    <w:rsid w:val="0093115A"/>
    <w:rsid w:val="009C1403"/>
    <w:rsid w:val="00AA1FA0"/>
    <w:rsid w:val="00B366FE"/>
    <w:rsid w:val="00C449D3"/>
    <w:rsid w:val="00CA192C"/>
    <w:rsid w:val="00CC2C26"/>
    <w:rsid w:val="00CE1924"/>
    <w:rsid w:val="0BB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8</TotalTime>
  <ScaleCrop>false</ScaleCrop>
  <LinksUpToDate>false</LinksUpToDate>
  <CharactersWithSpaces>230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Microsoft</dc:creator>
  <cp:lastModifiedBy>'其实娃哈哈不是饮料</cp:lastModifiedBy>
  <dcterms:modified xsi:type="dcterms:W3CDTF">2022-01-25T03:21:39Z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15CABEB83531473BB693B7C22FDA7DEB</vt:lpwstr>
  </property>
</Properties>
</file>